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700B9" w14:textId="77777777" w:rsidR="008C7EB4" w:rsidRDefault="008C7EB4" w:rsidP="00B16832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2E7F4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2C39898" w14:textId="77777777" w:rsidR="008C7EB4" w:rsidRDefault="008C7EB4" w:rsidP="008C7E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4C1BB75" w14:textId="77777777" w:rsidR="008C7EB4" w:rsidRPr="002E7F47" w:rsidRDefault="008C7EB4" w:rsidP="008C7EB4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2E7F47">
        <w:rPr>
          <w:rFonts w:ascii="Times New Roman" w:hAnsi="Times New Roman" w:cs="Times New Roman"/>
          <w:sz w:val="24"/>
          <w:szCs w:val="24"/>
        </w:rPr>
        <w:t>УТВЕРЖДЕНА</w:t>
      </w:r>
    </w:p>
    <w:p w14:paraId="47417934" w14:textId="57F07FB3" w:rsidR="00A707DB" w:rsidRDefault="00A707DB" w:rsidP="00A707DB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2E7F47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sz w:val="24"/>
          <w:szCs w:val="24"/>
        </w:rPr>
        <w:t>Территориальной</w:t>
      </w:r>
      <w:r w:rsidR="00AE6F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избирательной комиссии </w:t>
      </w:r>
      <w:r w:rsidR="005D3B00">
        <w:rPr>
          <w:rFonts w:ascii="Times New Roman" w:hAnsi="Times New Roman" w:cs="Times New Roman"/>
          <w:sz w:val="24"/>
          <w:szCs w:val="24"/>
        </w:rPr>
        <w:t>Зимовниковского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Ростовской области</w:t>
      </w:r>
    </w:p>
    <w:p w14:paraId="35D3A9EA" w14:textId="6F237EC5" w:rsidR="00A707DB" w:rsidRDefault="00A707DB" w:rsidP="00A707DB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2E7F47">
        <w:rPr>
          <w:rFonts w:ascii="Times New Roman" w:hAnsi="Times New Roman" w:cs="Times New Roman"/>
          <w:sz w:val="24"/>
          <w:szCs w:val="24"/>
        </w:rPr>
        <w:t xml:space="preserve">от </w:t>
      </w:r>
      <w:r w:rsidR="005D3B00">
        <w:rPr>
          <w:rFonts w:ascii="Times New Roman" w:hAnsi="Times New Roman" w:cs="Times New Roman"/>
          <w:sz w:val="24"/>
          <w:szCs w:val="24"/>
        </w:rPr>
        <w:t>03 июля</w:t>
      </w:r>
      <w:r w:rsidRPr="002E7F47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30BA4">
        <w:rPr>
          <w:rFonts w:ascii="Times New Roman" w:hAnsi="Times New Roman" w:cs="Times New Roman"/>
          <w:sz w:val="24"/>
          <w:szCs w:val="24"/>
        </w:rPr>
        <w:t>6</w:t>
      </w:r>
      <w:r w:rsidRPr="002E7F47">
        <w:rPr>
          <w:rFonts w:ascii="Times New Roman" w:hAnsi="Times New Roman" w:cs="Times New Roman"/>
          <w:sz w:val="24"/>
          <w:szCs w:val="24"/>
        </w:rPr>
        <w:t xml:space="preserve"> г. № </w:t>
      </w:r>
      <w:r w:rsidR="005D3B00">
        <w:rPr>
          <w:rFonts w:ascii="Times New Roman" w:hAnsi="Times New Roman" w:cs="Times New Roman"/>
          <w:sz w:val="24"/>
          <w:szCs w:val="24"/>
        </w:rPr>
        <w:t>7-16</w:t>
      </w:r>
    </w:p>
    <w:p w14:paraId="142A50AD" w14:textId="77777777" w:rsidR="008C7EB4" w:rsidRDefault="008C7EB4" w:rsidP="008C7E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2</w:t>
      </w:r>
    </w:p>
    <w:p w14:paraId="3665A815" w14:textId="77777777" w:rsidR="008C7EB4" w:rsidRDefault="008C7EB4" w:rsidP="008C7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5"/>
        <w:gridCol w:w="945"/>
        <w:gridCol w:w="1029"/>
        <w:gridCol w:w="1061"/>
        <w:gridCol w:w="1100"/>
        <w:gridCol w:w="960"/>
        <w:gridCol w:w="960"/>
        <w:gridCol w:w="68"/>
        <w:gridCol w:w="892"/>
        <w:gridCol w:w="960"/>
        <w:gridCol w:w="842"/>
        <w:gridCol w:w="708"/>
      </w:tblGrid>
      <w:tr w:rsidR="008C7EB4" w:rsidRPr="008C7EB4" w14:paraId="7A856F8F" w14:textId="77777777" w:rsidTr="008C7EB4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14:paraId="74EE000C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8"/>
            <w:vMerge w:val="restart"/>
          </w:tcPr>
          <w:p w14:paraId="6984C511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УЧЕТ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  <w:t>объема бесплатной печатной площади,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  <w:t>объема и стоимости платной печатной площади,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  <w:t xml:space="preserve">предоставленных периодическим печатным изданием </w:t>
            </w:r>
            <w:r w:rsidRPr="008C7E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зарегистрированным кандидатам для проведения </w:t>
            </w:r>
          </w:p>
          <w:p w14:paraId="25890EFE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предвыборной агитации при проведении выборов</w:t>
            </w:r>
          </w:p>
          <w:p w14:paraId="1610FCBE" w14:textId="1F58853C" w:rsidR="008C7EB4" w:rsidRPr="00A707DB" w:rsidRDefault="00A707DB" w:rsidP="0013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D026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депутатов Собраний депутатов сельских поселений </w:t>
            </w:r>
            <w:r w:rsidR="005D3B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Зимовниковского</w:t>
            </w:r>
            <w:r w:rsidRPr="006D026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района</w:t>
            </w:r>
            <w:r w:rsidR="005D3B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Ростовской области</w:t>
            </w:r>
            <w:r w:rsidRPr="006D026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130B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шестого</w:t>
            </w:r>
            <w:r w:rsidRPr="006D026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созыва </w:t>
            </w:r>
            <w:r w:rsidR="00644620">
              <w:rPr>
                <w:rStyle w:val="a5"/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footnoteReference w:id="1"/>
            </w:r>
          </w:p>
        </w:tc>
        <w:tc>
          <w:tcPr>
            <w:tcW w:w="1550" w:type="dxa"/>
            <w:gridSpan w:val="2"/>
            <w:noWrap/>
            <w:vAlign w:val="bottom"/>
          </w:tcPr>
          <w:p w14:paraId="24BCD007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14:paraId="1A481DE4" w14:textId="77777777" w:rsidTr="008C7EB4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14:paraId="6C15CB0A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8"/>
            <w:vMerge/>
            <w:vAlign w:val="center"/>
          </w:tcPr>
          <w:p w14:paraId="1B1B35D9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14:paraId="7DED7901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14:paraId="3EFCDBFF" w14:textId="77777777" w:rsidTr="008C7EB4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14:paraId="5BAF777D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8"/>
            <w:vMerge/>
            <w:vAlign w:val="center"/>
          </w:tcPr>
          <w:p w14:paraId="7587D112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14:paraId="766C977F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14:paraId="045BC7C5" w14:textId="77777777" w:rsidTr="008C7EB4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14:paraId="05909F08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8"/>
            <w:vMerge/>
            <w:vAlign w:val="center"/>
          </w:tcPr>
          <w:p w14:paraId="18319DC5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14:paraId="427E5A52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14:paraId="74A5DADF" w14:textId="77777777" w:rsidTr="008C7EB4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14:paraId="500B8B16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8"/>
            <w:vMerge/>
            <w:vAlign w:val="center"/>
          </w:tcPr>
          <w:p w14:paraId="65E39F82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14:paraId="686B3A3B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14:paraId="3F294FF9" w14:textId="77777777" w:rsidTr="008C7EB4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14:paraId="19CA9D5E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8"/>
            <w:vMerge/>
            <w:vAlign w:val="center"/>
          </w:tcPr>
          <w:p w14:paraId="0D03D879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14:paraId="67944BB5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14:paraId="7B59F1D5" w14:textId="77777777" w:rsidTr="008C7EB4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14:paraId="2EEDC88B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9" w:type="dxa"/>
            <w:noWrap/>
            <w:vAlign w:val="bottom"/>
          </w:tcPr>
          <w:p w14:paraId="7333421A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1" w:type="dxa"/>
            <w:noWrap/>
            <w:vAlign w:val="bottom"/>
          </w:tcPr>
          <w:p w14:paraId="107BD5D6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0" w:type="dxa"/>
            <w:noWrap/>
            <w:vAlign w:val="bottom"/>
          </w:tcPr>
          <w:p w14:paraId="79C725EA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14:paraId="68068488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14:paraId="5D173F6E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14:paraId="5FE9399F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14:paraId="115480BA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14:paraId="71DB0BA0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14:paraId="32B9D6B5" w14:textId="77777777" w:rsidTr="008C7EB4">
        <w:trPr>
          <w:trHeight w:val="283"/>
        </w:trPr>
        <w:tc>
          <w:tcPr>
            <w:tcW w:w="9820" w:type="dxa"/>
            <w:gridSpan w:val="12"/>
            <w:noWrap/>
            <w:vAlign w:val="bottom"/>
          </w:tcPr>
          <w:p w14:paraId="449F6A32" w14:textId="4CDC7958" w:rsidR="008C7EB4" w:rsidRPr="008C7EB4" w:rsidRDefault="008C7EB4" w:rsidP="00AE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Представляется в</w:t>
            </w:r>
            <w:r w:rsidR="00A707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Территориальную избирательную комиссию </w:t>
            </w:r>
            <w:r w:rsidR="005D3B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Зимовниковского</w:t>
            </w:r>
            <w:r w:rsidR="00A707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района Ростовской области</w:t>
            </w:r>
          </w:p>
        </w:tc>
      </w:tr>
      <w:tr w:rsidR="008C7EB4" w:rsidRPr="008C7EB4" w14:paraId="7F915BF9" w14:textId="77777777" w:rsidTr="008C7EB4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14:paraId="1E6EAFBA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9" w:type="dxa"/>
            <w:vAlign w:val="center"/>
          </w:tcPr>
          <w:p w14:paraId="17584179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061" w:type="dxa"/>
            <w:vAlign w:val="center"/>
          </w:tcPr>
          <w:p w14:paraId="2FD47CB3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05C0AC48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60" w:type="dxa"/>
            <w:vAlign w:val="center"/>
          </w:tcPr>
          <w:p w14:paraId="4B9E040C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60" w:type="dxa"/>
            <w:vAlign w:val="center"/>
          </w:tcPr>
          <w:p w14:paraId="080E1B8D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2043A5E0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60" w:type="dxa"/>
            <w:vAlign w:val="center"/>
          </w:tcPr>
          <w:p w14:paraId="5E3F37F2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3A523A3F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8C7EB4" w:rsidRPr="008C7EB4" w14:paraId="52718A01" w14:textId="77777777" w:rsidTr="008C7EB4">
        <w:trPr>
          <w:trHeight w:val="283"/>
        </w:trPr>
        <w:tc>
          <w:tcPr>
            <w:tcW w:w="9820" w:type="dxa"/>
            <w:gridSpan w:val="12"/>
            <w:noWrap/>
            <w:vAlign w:val="bottom"/>
          </w:tcPr>
          <w:p w14:paraId="06825E8A" w14:textId="77777777" w:rsidR="008C7EB4" w:rsidRPr="008C7EB4" w:rsidRDefault="005F55C7" w:rsidP="005F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Сведения о </w:t>
            </w:r>
            <w:r w:rsidR="008C7EB4"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периодическом печатном издании,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предоставившем</w:t>
            </w:r>
          </w:p>
        </w:tc>
      </w:tr>
      <w:tr w:rsidR="008C7EB4" w:rsidRPr="008C7EB4" w14:paraId="64476EDC" w14:textId="77777777" w:rsidTr="008C7EB4">
        <w:trPr>
          <w:trHeight w:val="283"/>
        </w:trPr>
        <w:tc>
          <w:tcPr>
            <w:tcW w:w="9820" w:type="dxa"/>
            <w:gridSpan w:val="12"/>
            <w:noWrap/>
            <w:vAlign w:val="bottom"/>
          </w:tcPr>
          <w:p w14:paraId="68C83934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бесплатную печатную площадь, платную печатную площадь</w:t>
            </w:r>
          </w:p>
        </w:tc>
      </w:tr>
      <w:tr w:rsidR="008C7EB4" w:rsidRPr="008C7EB4" w14:paraId="522EB4DD" w14:textId="77777777" w:rsidTr="008C7EB4">
        <w:trPr>
          <w:trHeight w:val="288"/>
        </w:trPr>
        <w:tc>
          <w:tcPr>
            <w:tcW w:w="9820" w:type="dxa"/>
            <w:gridSpan w:val="12"/>
            <w:tcBorders>
              <w:bottom w:val="single" w:sz="4" w:space="0" w:color="auto"/>
            </w:tcBorders>
            <w:vAlign w:val="center"/>
          </w:tcPr>
          <w:p w14:paraId="2374C823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8C7EB4" w:rsidRPr="008C7EB4" w14:paraId="520F0EBE" w14:textId="77777777" w:rsidTr="008C7EB4">
        <w:trPr>
          <w:trHeight w:val="510"/>
        </w:trPr>
        <w:tc>
          <w:tcPr>
            <w:tcW w:w="4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D6D6E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редакции периодического печатного издания</w:t>
            </w:r>
          </w:p>
        </w:tc>
        <w:tc>
          <w:tcPr>
            <w:tcW w:w="5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C0B6D" w14:textId="786FCE02" w:rsidR="008C7EB4" w:rsidRPr="008C7EB4" w:rsidRDefault="008C7EB4" w:rsidP="008C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14:paraId="5FF81E04" w14:textId="77777777" w:rsidTr="008C7EB4">
        <w:trPr>
          <w:trHeight w:val="850"/>
        </w:trPr>
        <w:tc>
          <w:tcPr>
            <w:tcW w:w="4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56711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периодического печатного издания, предоставившего печатную площадь</w:t>
            </w:r>
          </w:p>
        </w:tc>
        <w:tc>
          <w:tcPr>
            <w:tcW w:w="5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FBB10" w14:textId="743F1AAF" w:rsidR="008C7EB4" w:rsidRPr="008C7EB4" w:rsidRDefault="008C7EB4" w:rsidP="008C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14:paraId="05F00FDA" w14:textId="77777777" w:rsidTr="008C7EB4">
        <w:trPr>
          <w:trHeight w:val="567"/>
        </w:trPr>
        <w:tc>
          <w:tcPr>
            <w:tcW w:w="4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6B0D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BA544" w14:textId="33EFA46F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8C7EB4" w:rsidRPr="008C7EB4" w14:paraId="135BBD92" w14:textId="77777777" w:rsidTr="008C7EB4">
        <w:trPr>
          <w:trHeight w:val="283"/>
        </w:trPr>
        <w:tc>
          <w:tcPr>
            <w:tcW w:w="124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659CD21E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  <w:noWrap/>
            <w:vAlign w:val="bottom"/>
          </w:tcPr>
          <w:p w14:paraId="4C35C461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noWrap/>
            <w:vAlign w:val="bottom"/>
          </w:tcPr>
          <w:p w14:paraId="45BBA444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noWrap/>
            <w:vAlign w:val="bottom"/>
          </w:tcPr>
          <w:p w14:paraId="4A99952D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14:paraId="00FCBC56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14:paraId="7AD1F2AD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6357C2F8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14:paraId="38DF8DAB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734AB056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14:paraId="3E5A5B83" w14:textId="77777777" w:rsidTr="008C7EB4">
        <w:trPr>
          <w:trHeight w:val="283"/>
        </w:trPr>
        <w:tc>
          <w:tcPr>
            <w:tcW w:w="5390" w:type="dxa"/>
            <w:gridSpan w:val="6"/>
            <w:noWrap/>
            <w:vAlign w:val="bottom"/>
          </w:tcPr>
          <w:p w14:paraId="418433ED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редактор (руководитель редакции)</w:t>
            </w:r>
          </w:p>
        </w:tc>
        <w:tc>
          <w:tcPr>
            <w:tcW w:w="4430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14:paraId="07C8D32F" w14:textId="3CB5A33F" w:rsidR="008C7EB4" w:rsidRPr="008C7EB4" w:rsidRDefault="008C7EB4" w:rsidP="005D3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8C7EB4" w:rsidRPr="008C7EB4" w14:paraId="6DFC8146" w14:textId="77777777" w:rsidTr="008C7EB4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14:paraId="2B75753A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9" w:type="dxa"/>
            <w:noWrap/>
            <w:vAlign w:val="bottom"/>
          </w:tcPr>
          <w:p w14:paraId="541EF43B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1" w:type="dxa"/>
            <w:noWrap/>
            <w:vAlign w:val="bottom"/>
          </w:tcPr>
          <w:p w14:paraId="428C642F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noWrap/>
            <w:vAlign w:val="bottom"/>
          </w:tcPr>
          <w:p w14:paraId="1EEC365E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14:paraId="66EE7F13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30" w:type="dxa"/>
            <w:gridSpan w:val="6"/>
            <w:noWrap/>
          </w:tcPr>
          <w:p w14:paraId="668DEE51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(подпись, инициалы, фамилия) </w:t>
            </w:r>
          </w:p>
        </w:tc>
      </w:tr>
      <w:tr w:rsidR="008C7EB4" w:rsidRPr="008C7EB4" w14:paraId="61D707AC" w14:textId="77777777" w:rsidTr="008C7EB4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14:paraId="0AF85132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noWrap/>
            <w:vAlign w:val="bottom"/>
          </w:tcPr>
          <w:p w14:paraId="734F9AE4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noWrap/>
            <w:vAlign w:val="bottom"/>
          </w:tcPr>
          <w:p w14:paraId="4FF611B7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00" w:type="dxa"/>
            <w:noWrap/>
            <w:vAlign w:val="bottom"/>
          </w:tcPr>
          <w:p w14:paraId="2E12811C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960" w:type="dxa"/>
            <w:noWrap/>
            <w:vAlign w:val="bottom"/>
          </w:tcPr>
          <w:p w14:paraId="16EFCAAB" w14:textId="77777777" w:rsidR="008C7EB4" w:rsidRPr="008C7EB4" w:rsidRDefault="008C7EB4" w:rsidP="008C7E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М.П.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960" w:type="dxa"/>
            <w:noWrap/>
          </w:tcPr>
          <w:p w14:paraId="083EBE24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noWrap/>
          </w:tcPr>
          <w:p w14:paraId="6A113182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</w:tcPr>
          <w:p w14:paraId="30A53E8A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0" w:type="dxa"/>
            <w:gridSpan w:val="2"/>
            <w:noWrap/>
          </w:tcPr>
          <w:p w14:paraId="4E5D06B4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7EB4" w:rsidRPr="008C7EB4" w14:paraId="22031E15" w14:textId="77777777" w:rsidTr="008C7EB4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14:paraId="114E3AFD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  <w:noWrap/>
          </w:tcPr>
          <w:p w14:paraId="0139A5CD" w14:textId="77777777" w:rsidR="005F55C7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число</w:t>
            </w:r>
          </w:p>
          <w:p w14:paraId="1B9A4B31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ДД)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noWrap/>
          </w:tcPr>
          <w:p w14:paraId="0943669B" w14:textId="77777777" w:rsidR="005F55C7" w:rsidRDefault="008C7EB4" w:rsidP="005F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месяц</w:t>
            </w:r>
          </w:p>
          <w:p w14:paraId="79C3F214" w14:textId="77777777" w:rsidR="008C7EB4" w:rsidRPr="008C7EB4" w:rsidRDefault="008C7EB4" w:rsidP="005F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(ММ)</w:t>
            </w:r>
          </w:p>
        </w:tc>
        <w:tc>
          <w:tcPr>
            <w:tcW w:w="1100" w:type="dxa"/>
            <w:noWrap/>
            <w:vAlign w:val="bottom"/>
          </w:tcPr>
          <w:p w14:paraId="6D2AE070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14:paraId="20F111F7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14:paraId="5B4AEC26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14:paraId="64524937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14:paraId="43CFB3E6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14:paraId="12354E22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7EB4" w:rsidRPr="008C7EB4" w14:paraId="0DF0B17C" w14:textId="77777777" w:rsidTr="008C7EB4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14:paraId="6CA5DA27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9" w:type="dxa"/>
            <w:noWrap/>
            <w:vAlign w:val="bottom"/>
          </w:tcPr>
          <w:p w14:paraId="31AEF1CC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1" w:type="dxa"/>
            <w:noWrap/>
            <w:vAlign w:val="bottom"/>
          </w:tcPr>
          <w:p w14:paraId="1F7EDAAE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0" w:type="dxa"/>
            <w:noWrap/>
            <w:vAlign w:val="bottom"/>
          </w:tcPr>
          <w:p w14:paraId="60980832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14:paraId="437F4ED7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14:paraId="06005E6F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14:paraId="57337102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14:paraId="6B834BC4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14:paraId="26FE8994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7EB4" w:rsidRPr="008C7EB4" w14:paraId="7991E939" w14:textId="77777777" w:rsidTr="008C7EB4">
        <w:trPr>
          <w:trHeight w:val="283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596CB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25" w:type="dxa"/>
            <w:gridSpan w:val="11"/>
            <w:tcBorders>
              <w:left w:val="single" w:sz="4" w:space="0" w:color="auto"/>
            </w:tcBorders>
            <w:vAlign w:val="bottom"/>
          </w:tcPr>
          <w:p w14:paraId="4E06E527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Бесплатная печатная площадь не предоставлялась.</w:t>
            </w:r>
          </w:p>
        </w:tc>
      </w:tr>
      <w:tr w:rsidR="008C7EB4" w:rsidRPr="008C7EB4" w14:paraId="73C71B69" w14:textId="77777777" w:rsidTr="008C7EB4">
        <w:trPr>
          <w:trHeight w:val="283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D2AA9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25" w:type="dxa"/>
            <w:gridSpan w:val="11"/>
            <w:tcBorders>
              <w:left w:val="single" w:sz="4" w:space="0" w:color="auto"/>
            </w:tcBorders>
            <w:vAlign w:val="bottom"/>
          </w:tcPr>
          <w:p w14:paraId="274A9872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Платная печатная площадь не предоставлялась.</w:t>
            </w:r>
          </w:p>
        </w:tc>
      </w:tr>
      <w:tr w:rsidR="008C7EB4" w:rsidRPr="008C7EB4" w14:paraId="0D3547D6" w14:textId="77777777" w:rsidTr="008C7EB4">
        <w:trPr>
          <w:trHeight w:val="283"/>
        </w:trPr>
        <w:tc>
          <w:tcPr>
            <w:tcW w:w="6418" w:type="dxa"/>
            <w:gridSpan w:val="8"/>
            <w:noWrap/>
            <w:vAlign w:val="bottom"/>
          </w:tcPr>
          <w:p w14:paraId="38738EB8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Приложение: 1 компакт-диск (CD-R/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DVD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содержащий файл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vAlign w:val="bottom"/>
          </w:tcPr>
          <w:p w14:paraId="4437012F" w14:textId="77777777" w:rsidR="008C7EB4" w:rsidRPr="00644620" w:rsidRDefault="008C7EB4" w:rsidP="008C7E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4620">
              <w:rPr>
                <w:rStyle w:val="a5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ootnoteReference w:id="2"/>
            </w:r>
          </w:p>
        </w:tc>
      </w:tr>
      <w:tr w:rsidR="008C7EB4" w:rsidRPr="008C7EB4" w14:paraId="712B92B0" w14:textId="77777777" w:rsidTr="008C7EB4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14:paraId="50119576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29" w:type="dxa"/>
            <w:noWrap/>
            <w:vAlign w:val="bottom"/>
          </w:tcPr>
          <w:p w14:paraId="4D9FBCF6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1" w:type="dxa"/>
            <w:noWrap/>
            <w:vAlign w:val="bottom"/>
          </w:tcPr>
          <w:p w14:paraId="04211531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noWrap/>
            <w:vAlign w:val="bottom"/>
          </w:tcPr>
          <w:p w14:paraId="0436BAE4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8" w:type="dxa"/>
            <w:gridSpan w:val="3"/>
            <w:noWrap/>
            <w:vAlign w:val="bottom"/>
          </w:tcPr>
          <w:p w14:paraId="42AC783F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gridSpan w:val="3"/>
            <w:noWrap/>
          </w:tcPr>
          <w:p w14:paraId="6D8DE44C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(имя файла с данными учета)</w:t>
            </w:r>
          </w:p>
        </w:tc>
        <w:tc>
          <w:tcPr>
            <w:tcW w:w="708" w:type="dxa"/>
            <w:noWrap/>
            <w:vAlign w:val="bottom"/>
          </w:tcPr>
          <w:p w14:paraId="777C2886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2FA76D70" w14:textId="77777777" w:rsidR="008C7EB4" w:rsidRPr="008C7EB4" w:rsidRDefault="008C7EB4" w:rsidP="008C7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C7EB4" w:rsidRPr="008C7EB4" w:rsidSect="00130BA4">
          <w:headerReference w:type="default" r:id="rId7"/>
          <w:footnotePr>
            <w:numRestart w:val="eachPage"/>
          </w:footnotePr>
          <w:pgSz w:w="11906" w:h="16838" w:code="9"/>
          <w:pgMar w:top="794" w:right="992" w:bottom="1134" w:left="1276" w:header="284" w:footer="578" w:gutter="0"/>
          <w:pgNumType w:start="4"/>
          <w:cols w:space="708"/>
          <w:titlePg/>
          <w:docGrid w:linePitch="381"/>
        </w:sectPr>
      </w:pPr>
    </w:p>
    <w:tbl>
      <w:tblPr>
        <w:tblW w:w="153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4"/>
        <w:gridCol w:w="796"/>
        <w:gridCol w:w="1330"/>
        <w:gridCol w:w="376"/>
        <w:gridCol w:w="1467"/>
        <w:gridCol w:w="2126"/>
        <w:gridCol w:w="1984"/>
        <w:gridCol w:w="1418"/>
        <w:gridCol w:w="2401"/>
      </w:tblGrid>
      <w:tr w:rsidR="008C7EB4" w:rsidRPr="008C7EB4" w14:paraId="329C8A33" w14:textId="77777777" w:rsidTr="00D63ECE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1E3322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СВОДНЫЕ ДАННЫЕ УЧЕТА</w:t>
            </w:r>
          </w:p>
        </w:tc>
      </w:tr>
      <w:tr w:rsidR="008C7EB4" w:rsidRPr="008C7EB4" w14:paraId="4127C687" w14:textId="77777777" w:rsidTr="00D63ECE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6EA11E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 предоставленном объеме бесплатной печатной площади</w:t>
            </w:r>
            <w:r w:rsidR="00D63ECE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footnoteReference w:id="3"/>
            </w:r>
          </w:p>
        </w:tc>
      </w:tr>
      <w:tr w:rsidR="008C7EB4" w:rsidRPr="008C7EB4" w14:paraId="4810A553" w14:textId="77777777" w:rsidTr="00D63ECE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F7FF96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4EF77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37722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E1117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9292F8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1D1858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3BE986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 w14:paraId="647A6F67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7EB4" w:rsidRPr="008C7EB4" w14:paraId="2CC20377" w14:textId="77777777" w:rsidTr="00D63ECE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A33200" w14:textId="77777777" w:rsidR="008C7EB4" w:rsidRPr="008C7EB4" w:rsidRDefault="008C7EB4" w:rsidP="00D6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 состоянию на </w:t>
            </w:r>
            <w:r w:rsidR="00D63E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 ___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» </w:t>
            </w:r>
            <w:r w:rsidR="00D63E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__________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20</w:t>
            </w:r>
            <w:r w:rsidR="00D63E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__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года</w:t>
            </w:r>
          </w:p>
        </w:tc>
      </w:tr>
      <w:tr w:rsidR="008C7EB4" w:rsidRPr="008C7EB4" w14:paraId="7F958D03" w14:textId="77777777" w:rsidTr="00D63ECE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0BC16D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083A3B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AEB5C8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80BD62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EE18AB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351737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C84A36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D3BA0F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14:paraId="084C88DB" w14:textId="77777777" w:rsidTr="00D63ECE">
        <w:trPr>
          <w:trHeight w:val="1134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74FBBCE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14:paraId="38E4904C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338091DF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14:paraId="6668DED1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зарегистрированного</w:t>
            </w:r>
          </w:p>
          <w:p w14:paraId="6038EAB7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14:paraId="029152D0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опубликования</w:t>
            </w:r>
          </w:p>
          <w:p w14:paraId="1C22B15C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предвыборного</w:t>
            </w:r>
          </w:p>
          <w:p w14:paraId="79FAC7F3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агитационного</w:t>
            </w:r>
          </w:p>
          <w:p w14:paraId="24D5A898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14:paraId="33B197AD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</w:t>
            </w:r>
          </w:p>
          <w:p w14:paraId="3F149420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периодического</w:t>
            </w:r>
          </w:p>
          <w:p w14:paraId="13836605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печатного издания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32ED91DA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</w:t>
            </w:r>
          </w:p>
          <w:p w14:paraId="5F012F56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предвыборного</w:t>
            </w:r>
          </w:p>
          <w:p w14:paraId="4B81D999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агитационного</w:t>
            </w:r>
          </w:p>
          <w:p w14:paraId="4F8596E0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52F9F67A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фактически</w:t>
            </w:r>
          </w:p>
          <w:p w14:paraId="5A717DC3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предоставленной</w:t>
            </w:r>
          </w:p>
          <w:p w14:paraId="4EF27AB4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печатной площади</w:t>
            </w:r>
          </w:p>
          <w:p w14:paraId="475A3590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(см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AC5BDE9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Тираж</w:t>
            </w:r>
          </w:p>
          <w:p w14:paraId="3F13835D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(экз.)</w:t>
            </w:r>
          </w:p>
        </w:tc>
        <w:tc>
          <w:tcPr>
            <w:tcW w:w="2401" w:type="dxa"/>
            <w:tcBorders>
              <w:top w:val="single" w:sz="4" w:space="0" w:color="auto"/>
            </w:tcBorders>
            <w:vAlign w:val="center"/>
          </w:tcPr>
          <w:p w14:paraId="6AA35A07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</w:t>
            </w:r>
          </w:p>
          <w:p w14:paraId="17C1B72E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</w:p>
          <w:p w14:paraId="7D9D241E" w14:textId="77777777" w:rsidR="004C3BC5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заключен</w:t>
            </w:r>
            <w:r w:rsidR="004C3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ия </w:t>
            </w:r>
          </w:p>
          <w:p w14:paraId="107F8CE3" w14:textId="77777777" w:rsidR="008C7EB4" w:rsidRPr="008C7EB4" w:rsidRDefault="004C3BC5" w:rsidP="004C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 w:rsidR="008C7EB4"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договора)</w:t>
            </w:r>
          </w:p>
        </w:tc>
      </w:tr>
      <w:tr w:rsidR="008C7EB4" w:rsidRPr="008C7EB4" w14:paraId="6FC94316" w14:textId="77777777" w:rsidTr="00D63ECE">
        <w:trPr>
          <w:trHeight w:val="283"/>
        </w:trPr>
        <w:tc>
          <w:tcPr>
            <w:tcW w:w="709" w:type="dxa"/>
            <w:vAlign w:val="center"/>
          </w:tcPr>
          <w:p w14:paraId="7B2AE95C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4" w:type="dxa"/>
            <w:vAlign w:val="center"/>
          </w:tcPr>
          <w:p w14:paraId="38476A47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14:paraId="26C50960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14:paraId="70056AB5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26" w:type="dxa"/>
            <w:vAlign w:val="center"/>
          </w:tcPr>
          <w:p w14:paraId="1ADBA2DC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84" w:type="dxa"/>
            <w:vAlign w:val="center"/>
          </w:tcPr>
          <w:p w14:paraId="77038432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vAlign w:val="center"/>
          </w:tcPr>
          <w:p w14:paraId="5CF36DCB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01" w:type="dxa"/>
            <w:vAlign w:val="center"/>
          </w:tcPr>
          <w:p w14:paraId="01C7F9DD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8C7EB4" w:rsidRPr="008C7EB4" w14:paraId="73C4E5FC" w14:textId="77777777" w:rsidTr="00D63ECE">
        <w:trPr>
          <w:trHeight w:val="283"/>
        </w:trPr>
        <w:tc>
          <w:tcPr>
            <w:tcW w:w="709" w:type="dxa"/>
            <w:noWrap/>
            <w:vAlign w:val="center"/>
          </w:tcPr>
          <w:p w14:paraId="171F9EDB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94" w:type="dxa"/>
            <w:noWrap/>
            <w:vAlign w:val="center"/>
          </w:tcPr>
          <w:p w14:paraId="331DE557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14:paraId="1CF413C6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14:paraId="5AA74C40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noWrap/>
            <w:vAlign w:val="center"/>
          </w:tcPr>
          <w:p w14:paraId="5F250B5D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14:paraId="2B31E001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noWrap/>
            <w:vAlign w:val="center"/>
          </w:tcPr>
          <w:p w14:paraId="336B4B73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14:paraId="363A4063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14:paraId="09E030CD" w14:textId="77777777" w:rsidTr="00D63ECE">
        <w:trPr>
          <w:trHeight w:val="283"/>
        </w:trPr>
        <w:tc>
          <w:tcPr>
            <w:tcW w:w="709" w:type="dxa"/>
            <w:noWrap/>
            <w:vAlign w:val="center"/>
          </w:tcPr>
          <w:p w14:paraId="63B7F473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694" w:type="dxa"/>
            <w:noWrap/>
            <w:vAlign w:val="center"/>
          </w:tcPr>
          <w:p w14:paraId="2329BC04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14:paraId="131EAFEF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14:paraId="1B502C6F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noWrap/>
            <w:vAlign w:val="center"/>
          </w:tcPr>
          <w:p w14:paraId="6DC5522C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14:paraId="45EE567F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noWrap/>
            <w:vAlign w:val="center"/>
          </w:tcPr>
          <w:p w14:paraId="6379315B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14:paraId="3B676D7D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14:paraId="7D69EF66" w14:textId="77777777" w:rsidTr="00D63ECE">
        <w:trPr>
          <w:trHeight w:val="283"/>
        </w:trPr>
        <w:tc>
          <w:tcPr>
            <w:tcW w:w="709" w:type="dxa"/>
            <w:noWrap/>
            <w:vAlign w:val="center"/>
          </w:tcPr>
          <w:p w14:paraId="78BCDA86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94" w:type="dxa"/>
            <w:noWrap/>
            <w:vAlign w:val="center"/>
          </w:tcPr>
          <w:p w14:paraId="00182D69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14:paraId="3A92C9D2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14:paraId="2C554B5E" w14:textId="77777777" w:rsidR="008C7EB4" w:rsidRPr="008C7EB4" w:rsidRDefault="008C7EB4" w:rsidP="008C7EB4">
            <w:pPr>
              <w:tabs>
                <w:tab w:val="left" w:pos="600"/>
                <w:tab w:val="center" w:pos="7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noWrap/>
            <w:vAlign w:val="center"/>
          </w:tcPr>
          <w:p w14:paraId="5F39209A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14:paraId="2DA48A6A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noWrap/>
            <w:vAlign w:val="center"/>
          </w:tcPr>
          <w:p w14:paraId="1C5ECF83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14:paraId="7C4BA79B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D0195" w:rsidRPr="008C7EB4" w14:paraId="5DA34A94" w14:textId="77777777" w:rsidTr="00DD0195">
        <w:trPr>
          <w:trHeight w:val="283"/>
        </w:trPr>
        <w:tc>
          <w:tcPr>
            <w:tcW w:w="9498" w:type="dxa"/>
            <w:gridSpan w:val="7"/>
            <w:noWrap/>
            <w:vAlign w:val="bottom"/>
          </w:tcPr>
          <w:p w14:paraId="64121344" w14:textId="77777777"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4"/>
            </w: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984" w:type="dxa"/>
            <w:vAlign w:val="center"/>
          </w:tcPr>
          <w:p w14:paraId="2479F13F" w14:textId="77777777"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7528B3AF" w14:textId="77777777"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14:paraId="35822A73" w14:textId="77777777"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8C7EB4" w:rsidRPr="008C7EB4" w14:paraId="2ADDE1CF" w14:textId="77777777" w:rsidTr="00D63ECE">
        <w:trPr>
          <w:trHeight w:val="283"/>
        </w:trPr>
        <w:tc>
          <w:tcPr>
            <w:tcW w:w="709" w:type="dxa"/>
            <w:noWrap/>
            <w:vAlign w:val="center"/>
          </w:tcPr>
          <w:p w14:paraId="5C70F092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94" w:type="dxa"/>
            <w:noWrap/>
            <w:vAlign w:val="center"/>
          </w:tcPr>
          <w:p w14:paraId="73CA04F3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82CDE68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C5D06A2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7D4604C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297F2F95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0F51373B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14:paraId="39C08C94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14:paraId="7DE85405" w14:textId="77777777" w:rsidTr="00D63ECE">
        <w:trPr>
          <w:trHeight w:val="283"/>
        </w:trPr>
        <w:tc>
          <w:tcPr>
            <w:tcW w:w="709" w:type="dxa"/>
            <w:noWrap/>
            <w:vAlign w:val="center"/>
          </w:tcPr>
          <w:p w14:paraId="1D2C8616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694" w:type="dxa"/>
            <w:noWrap/>
            <w:vAlign w:val="center"/>
          </w:tcPr>
          <w:p w14:paraId="5020C332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3ED40C4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FDA4C63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44B139BF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5E012EAC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6E6877F7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14:paraId="38CF25C2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14:paraId="69CC73B1" w14:textId="77777777" w:rsidTr="00D63ECE">
        <w:trPr>
          <w:trHeight w:val="283"/>
        </w:trPr>
        <w:tc>
          <w:tcPr>
            <w:tcW w:w="709" w:type="dxa"/>
            <w:noWrap/>
            <w:vAlign w:val="center"/>
          </w:tcPr>
          <w:p w14:paraId="54EC4E22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94" w:type="dxa"/>
            <w:noWrap/>
            <w:vAlign w:val="center"/>
          </w:tcPr>
          <w:p w14:paraId="087E542F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1703CC7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9D896D9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5200D14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9A270B0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27C9E129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14:paraId="06CFB7D7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D0195" w:rsidRPr="008C7EB4" w14:paraId="771A1592" w14:textId="77777777" w:rsidTr="00DD0195">
        <w:trPr>
          <w:trHeight w:val="283"/>
        </w:trPr>
        <w:tc>
          <w:tcPr>
            <w:tcW w:w="9498" w:type="dxa"/>
            <w:gridSpan w:val="7"/>
            <w:noWrap/>
            <w:vAlign w:val="bottom"/>
          </w:tcPr>
          <w:p w14:paraId="637F3D2B" w14:textId="77777777"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 w:rsidRPr="00D63EC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5</w:t>
            </w: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984" w:type="dxa"/>
            <w:vAlign w:val="center"/>
          </w:tcPr>
          <w:p w14:paraId="235A7BBB" w14:textId="77777777"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614977FE" w14:textId="77777777"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14:paraId="5A8D3AEA" w14:textId="77777777"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DD0195" w:rsidRPr="008C7EB4" w14:paraId="7E6AA505" w14:textId="77777777" w:rsidTr="00DD0195">
        <w:trPr>
          <w:trHeight w:val="283"/>
        </w:trPr>
        <w:tc>
          <w:tcPr>
            <w:tcW w:w="9498" w:type="dxa"/>
            <w:gridSpan w:val="7"/>
            <w:noWrap/>
            <w:vAlign w:val="bottom"/>
          </w:tcPr>
          <w:p w14:paraId="3EBA77D4" w14:textId="77777777"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footnoteReference w:id="5"/>
            </w:r>
            <w:r w:rsidRPr="008C7E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</w:tc>
        <w:tc>
          <w:tcPr>
            <w:tcW w:w="1984" w:type="dxa"/>
            <w:vAlign w:val="center"/>
          </w:tcPr>
          <w:p w14:paraId="1293C82D" w14:textId="77777777"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4A7316C0" w14:textId="77777777"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14:paraId="3C3CAAA1" w14:textId="77777777"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</w:tbl>
    <w:p w14:paraId="5C49BC68" w14:textId="77777777" w:rsidR="008C7EB4" w:rsidRPr="008C7EB4" w:rsidRDefault="008C7EB4" w:rsidP="008C7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B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9"/>
        <w:gridCol w:w="1668"/>
        <w:gridCol w:w="1402"/>
        <w:gridCol w:w="299"/>
        <w:gridCol w:w="1150"/>
        <w:gridCol w:w="551"/>
        <w:gridCol w:w="1559"/>
        <w:gridCol w:w="1701"/>
        <w:gridCol w:w="425"/>
        <w:gridCol w:w="1276"/>
        <w:gridCol w:w="425"/>
        <w:gridCol w:w="567"/>
        <w:gridCol w:w="1134"/>
        <w:gridCol w:w="709"/>
        <w:gridCol w:w="425"/>
        <w:gridCol w:w="236"/>
        <w:gridCol w:w="1607"/>
      </w:tblGrid>
      <w:tr w:rsidR="008C7EB4" w:rsidRPr="008C7EB4" w14:paraId="58EDFA0D" w14:textId="77777777" w:rsidTr="00D63ECE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CDCAE9" w14:textId="77777777" w:rsidR="008C7EB4" w:rsidRPr="008C7EB4" w:rsidRDefault="00AB0806" w:rsidP="008C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СВОДНЫЕ ДАННЫЕ УЧЕТА</w:t>
            </w:r>
          </w:p>
        </w:tc>
      </w:tr>
      <w:tr w:rsidR="008C7EB4" w:rsidRPr="008C7EB4" w14:paraId="2CA30712" w14:textId="77777777" w:rsidTr="00D63ECE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9EA169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 предоставленном объеме и стоимости платной печатной площади</w:t>
            </w:r>
            <w:r w:rsidR="00D63ECE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footnoteReference w:id="6"/>
            </w:r>
          </w:p>
        </w:tc>
      </w:tr>
      <w:tr w:rsidR="008C7EB4" w:rsidRPr="008C7EB4" w14:paraId="49E04454" w14:textId="77777777" w:rsidTr="00D63ECE">
        <w:trPr>
          <w:trHeight w:val="283"/>
        </w:trPr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5313C9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2ABC1E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7FAA49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B46EC4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0A0A2D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354A4C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70194F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879B0F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543A22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470039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14:paraId="076CFDD0" w14:textId="77777777" w:rsidTr="00D63ECE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AA1824" w14:textId="77777777"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 состоянию на </w:t>
            </w:r>
            <w:r w:rsidR="00D63ECE" w:rsidRPr="00D63E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« ___ » __________ </w:t>
            </w:r>
            <w:r w:rsidR="00D63ECE" w:rsidRPr="00D63E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20__ года</w:t>
            </w:r>
          </w:p>
        </w:tc>
      </w:tr>
      <w:tr w:rsidR="008C7EB4" w:rsidRPr="008C7EB4" w14:paraId="0E50F854" w14:textId="77777777" w:rsidTr="00D63ECE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51DB24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8C7EB4" w:rsidRPr="008C7EB4" w14:paraId="034D2ED2" w14:textId="77777777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78EB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2B75F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14:paraId="345195D9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зарегистрированного</w:t>
            </w:r>
          </w:p>
          <w:p w14:paraId="38EE739C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5EFFB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  <w:p w14:paraId="60642E86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опубликования</w:t>
            </w:r>
          </w:p>
          <w:p w14:paraId="7E59A950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предвыборного</w:t>
            </w:r>
          </w:p>
          <w:p w14:paraId="50C14BB6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агитационного</w:t>
            </w:r>
          </w:p>
          <w:p w14:paraId="22826374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E26EA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</w:t>
            </w:r>
          </w:p>
          <w:p w14:paraId="2897CDAE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периодического</w:t>
            </w:r>
          </w:p>
          <w:p w14:paraId="62BA4AA0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печатного</w:t>
            </w:r>
          </w:p>
          <w:p w14:paraId="1FCDC1BB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издания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DE219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</w:t>
            </w:r>
          </w:p>
          <w:p w14:paraId="6527B7A4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предвыборного</w:t>
            </w:r>
          </w:p>
          <w:p w14:paraId="3FBCF142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агитационного</w:t>
            </w:r>
          </w:p>
          <w:p w14:paraId="4E805348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D6FC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</w:t>
            </w:r>
          </w:p>
          <w:p w14:paraId="43CF559E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фактически</w:t>
            </w:r>
          </w:p>
          <w:p w14:paraId="04146099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предоставленной</w:t>
            </w:r>
          </w:p>
          <w:p w14:paraId="1CCA8B07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печатной</w:t>
            </w:r>
          </w:p>
          <w:p w14:paraId="21443CEC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площади</w:t>
            </w:r>
          </w:p>
          <w:p w14:paraId="51E1F81C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(см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823DC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</w:t>
            </w:r>
          </w:p>
          <w:p w14:paraId="1E849906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фактически</w:t>
            </w:r>
          </w:p>
          <w:p w14:paraId="5FEF3672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предоставленной</w:t>
            </w:r>
          </w:p>
          <w:p w14:paraId="7708A740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печатной</w:t>
            </w:r>
          </w:p>
          <w:p w14:paraId="22053B69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площади</w:t>
            </w:r>
          </w:p>
          <w:p w14:paraId="3DC4FA0B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95C1A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Тираж</w:t>
            </w:r>
          </w:p>
          <w:p w14:paraId="0A0F1EB3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(экз.)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976EC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</w:t>
            </w:r>
          </w:p>
          <w:p w14:paraId="48F3F08F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подтверждающий</w:t>
            </w:r>
          </w:p>
          <w:p w14:paraId="516079F6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оплату (дата,</w:t>
            </w:r>
          </w:p>
          <w:p w14:paraId="7D33B9C4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платежного</w:t>
            </w:r>
          </w:p>
          <w:p w14:paraId="446A8785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поручения)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DC1C6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</w:t>
            </w:r>
          </w:p>
          <w:p w14:paraId="675F9534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</w:p>
          <w:p w14:paraId="58EBE8A5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заключения</w:t>
            </w:r>
          </w:p>
          <w:p w14:paraId="6D48EC56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номер договора,</w:t>
            </w:r>
          </w:p>
          <w:p w14:paraId="219F9CC0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номер счета)</w:t>
            </w:r>
          </w:p>
        </w:tc>
      </w:tr>
      <w:tr w:rsidR="008C7EB4" w:rsidRPr="008C7EB4" w14:paraId="50A4CC33" w14:textId="77777777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E330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D8B6B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A76B1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830A7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F5408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776D2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62DCE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817AC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0E12C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B3DF6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8C7EB4" w:rsidRPr="008C7EB4" w14:paraId="0CBA6494" w14:textId="77777777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A574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A46AE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65E80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40D71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4AA0C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C9441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0723B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B1B80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ABDB7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CE282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14:paraId="3C609B64" w14:textId="77777777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42F4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26587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DD28B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30AEA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6ACD7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19B48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EF791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C4A6C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FD56B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B4EF3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14:paraId="5C2830E4" w14:textId="77777777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205F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4BC91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301A3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28089" w14:textId="77777777" w:rsidR="008C7EB4" w:rsidRPr="008C7EB4" w:rsidRDefault="008C7EB4" w:rsidP="008C7EB4">
            <w:pPr>
              <w:tabs>
                <w:tab w:val="left" w:pos="600"/>
                <w:tab w:val="center" w:pos="7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9FC0E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7A1B2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2DFC2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F1B39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43C64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D8445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D0195" w:rsidRPr="008C7EB4" w14:paraId="52709FE0" w14:textId="77777777" w:rsidTr="00DD01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6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89544" w14:textId="77777777"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7"/>
            </w: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2FD89" w14:textId="77777777"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B55493" w14:textId="77777777"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A6324" w14:textId="77777777"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A50D0" w14:textId="77777777"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B3BC4" w14:textId="77777777"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8C7EB4" w:rsidRPr="008C7EB4" w14:paraId="3370A144" w14:textId="77777777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2DC4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2866D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BF5B7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E3974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F1E64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D908E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F9A90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94D46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62A6E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69A0D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14:paraId="11254116" w14:textId="77777777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7E8E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EC0B1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2F522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2F7F9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00C39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1B336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4E38D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A7641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79A3D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51577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14:paraId="353A1480" w14:textId="77777777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AE13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8FAE0" w14:textId="77777777"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D3367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9A998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C0862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A5B1C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63444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FC82E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F5E62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4AEFE" w14:textId="77777777"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D0195" w:rsidRPr="008C7EB4" w14:paraId="68A00FB4" w14:textId="77777777" w:rsidTr="00DD01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6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13E41" w14:textId="77777777"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 w:rsidRPr="00D63EC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E0F97" w14:textId="77777777"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18F4BD" w14:textId="77777777"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71CB2E" w14:textId="77777777"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C795B" w14:textId="77777777"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86323" w14:textId="77777777"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DD0195" w:rsidRPr="008C7EB4" w14:paraId="5D4409CA" w14:textId="77777777" w:rsidTr="00DD01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6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74BFF" w14:textId="77777777"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footnoteReference w:id="8"/>
            </w:r>
            <w:r w:rsidRPr="008C7E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B6D25" w14:textId="77777777"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719C7" w14:textId="77777777"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44D25F" w14:textId="77777777"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7295A" w14:textId="77777777"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0A4D4B" w14:textId="77777777"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</w:tbl>
    <w:p w14:paraId="16387888" w14:textId="77777777" w:rsidR="008C7EB4" w:rsidRPr="008C7EB4" w:rsidRDefault="008C7EB4" w:rsidP="008C7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74AD56" w14:textId="77777777" w:rsidR="008C7EB4" w:rsidRDefault="008C7EB4" w:rsidP="008C7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C7EB4" w:rsidSect="003A6242">
      <w:pgSz w:w="16838" w:h="11906" w:orient="landscape"/>
      <w:pgMar w:top="851" w:right="1134" w:bottom="170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07302" w14:textId="77777777" w:rsidR="00C325E1" w:rsidRDefault="00C325E1" w:rsidP="008C7EB4">
      <w:pPr>
        <w:spacing w:after="0" w:line="240" w:lineRule="auto"/>
      </w:pPr>
      <w:r>
        <w:separator/>
      </w:r>
    </w:p>
  </w:endnote>
  <w:endnote w:type="continuationSeparator" w:id="0">
    <w:p w14:paraId="04E6D2FD" w14:textId="77777777" w:rsidR="00C325E1" w:rsidRDefault="00C325E1" w:rsidP="008C7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29079" w14:textId="77777777" w:rsidR="00C325E1" w:rsidRDefault="00C325E1" w:rsidP="008C7EB4">
      <w:pPr>
        <w:spacing w:after="0" w:line="240" w:lineRule="auto"/>
      </w:pPr>
      <w:r>
        <w:separator/>
      </w:r>
    </w:p>
  </w:footnote>
  <w:footnote w:type="continuationSeparator" w:id="0">
    <w:p w14:paraId="365A3C3E" w14:textId="77777777" w:rsidR="00C325E1" w:rsidRDefault="00C325E1" w:rsidP="008C7EB4">
      <w:pPr>
        <w:spacing w:after="0" w:line="240" w:lineRule="auto"/>
      </w:pPr>
      <w:r>
        <w:continuationSeparator/>
      </w:r>
    </w:p>
  </w:footnote>
  <w:footnote w:id="1">
    <w:p w14:paraId="7DA0E95B" w14:textId="77777777" w:rsidR="00644620" w:rsidRDefault="00644620" w:rsidP="00644620">
      <w:pPr>
        <w:pStyle w:val="a3"/>
        <w:ind w:firstLine="709"/>
        <w:jc w:val="both"/>
      </w:pPr>
      <w:r>
        <w:rPr>
          <w:rStyle w:val="a5"/>
        </w:rPr>
        <w:footnoteRef/>
      </w:r>
      <w:r w:rsidRPr="002E7F47">
        <w:t>Данные отдельного учета должны предоставляться в электронном виде, подготовленные с использованием программного обеспечения –</w:t>
      </w:r>
      <w:r w:rsidR="00130BA4">
        <w:t xml:space="preserve"> </w:t>
      </w:r>
      <w:r w:rsidRPr="002E7F47">
        <w:t>табличных редакторов, систем электронного документооборота, обеспечивающих создание, просмотр и редактирование документов.</w:t>
      </w:r>
    </w:p>
    <w:p w14:paraId="2125402C" w14:textId="77777777" w:rsidR="00644620" w:rsidRDefault="00E05AB4" w:rsidP="00644620">
      <w:pPr>
        <w:pStyle w:val="a3"/>
        <w:ind w:firstLine="709"/>
        <w:jc w:val="both"/>
      </w:pPr>
      <w:r w:rsidRPr="00E05AB4">
        <w:t>Заполняется по каждому средству массовой информации, выпускаемому редакцией периодического печатного издания.</w:t>
      </w:r>
    </w:p>
  </w:footnote>
  <w:footnote w:id="2">
    <w:p w14:paraId="59A990E6" w14:textId="77777777" w:rsidR="00644620" w:rsidRDefault="008C7EB4" w:rsidP="00644620">
      <w:pPr>
        <w:pStyle w:val="a3"/>
        <w:ind w:firstLine="709"/>
        <w:jc w:val="both"/>
      </w:pPr>
      <w:r>
        <w:rPr>
          <w:rStyle w:val="a5"/>
        </w:rPr>
        <w:footnoteRef/>
      </w:r>
      <w:r w:rsidRPr="008C7EB4">
        <w:t>Заполняется при распечатывании титульного листа для представления данных учета в</w:t>
      </w:r>
      <w:r w:rsidR="003D441A">
        <w:t xml:space="preserve"> </w:t>
      </w:r>
      <w:r w:rsidR="00130BA4">
        <w:t>Территориальную избирательную комиссию Волгодонского района Ростовской области</w:t>
      </w:r>
      <w:r w:rsidR="00644620">
        <w:t>.</w:t>
      </w:r>
    </w:p>
    <w:p w14:paraId="5928B6BF" w14:textId="77777777" w:rsidR="008C7EB4" w:rsidRDefault="008C7EB4" w:rsidP="00644620">
      <w:pPr>
        <w:pStyle w:val="a3"/>
        <w:ind w:right="5669"/>
      </w:pPr>
    </w:p>
  </w:footnote>
  <w:footnote w:id="3">
    <w:p w14:paraId="09F7AC82" w14:textId="77777777" w:rsidR="00D63ECE" w:rsidRDefault="00D63ECE" w:rsidP="00D63ECE">
      <w:pPr>
        <w:pStyle w:val="a3"/>
        <w:ind w:firstLine="709"/>
        <w:jc w:val="both"/>
      </w:pPr>
      <w:r>
        <w:rPr>
          <w:rStyle w:val="a5"/>
        </w:rPr>
        <w:footnoteRef/>
      </w:r>
      <w:r w:rsidRPr="00D63ECE">
        <w:t>Не заполняется при отсутствии предоставленных объемов бесплатной печатной площади.</w:t>
      </w:r>
    </w:p>
  </w:footnote>
  <w:footnote w:id="4">
    <w:p w14:paraId="7DA1B903" w14:textId="77777777" w:rsidR="00DD0195" w:rsidRDefault="00DD0195" w:rsidP="00D63ECE">
      <w:pPr>
        <w:pStyle w:val="a3"/>
        <w:ind w:firstLine="709"/>
        <w:jc w:val="both"/>
      </w:pPr>
      <w:r>
        <w:rPr>
          <w:rStyle w:val="a5"/>
        </w:rPr>
        <w:footnoteRef/>
      </w:r>
      <w:r w:rsidRPr="00D63ECE">
        <w:t>Заполняется по каждому кандидату.</w:t>
      </w:r>
    </w:p>
  </w:footnote>
  <w:footnote w:id="5">
    <w:p w14:paraId="4043945D" w14:textId="77777777" w:rsidR="00DD0195" w:rsidRDefault="00DD0195" w:rsidP="00D63ECE">
      <w:pPr>
        <w:pStyle w:val="a3"/>
        <w:ind w:firstLine="709"/>
        <w:jc w:val="both"/>
      </w:pPr>
      <w:r>
        <w:rPr>
          <w:rStyle w:val="a5"/>
        </w:rPr>
        <w:footnoteRef/>
      </w:r>
      <w:r w:rsidRPr="00D63ECE">
        <w:t>Заполняется в целом по средству массовой информации.</w:t>
      </w:r>
    </w:p>
  </w:footnote>
  <w:footnote w:id="6">
    <w:p w14:paraId="7B9F7964" w14:textId="77777777" w:rsidR="00D63ECE" w:rsidRDefault="00D63ECE" w:rsidP="00D63ECE">
      <w:pPr>
        <w:pStyle w:val="a3"/>
        <w:ind w:firstLine="709"/>
        <w:jc w:val="both"/>
      </w:pPr>
      <w:r>
        <w:rPr>
          <w:rStyle w:val="a5"/>
        </w:rPr>
        <w:footnoteRef/>
      </w:r>
      <w:r w:rsidRPr="00D63ECE">
        <w:t>Не заполняется при отсутствии использованных объемов платной печатной площади.</w:t>
      </w:r>
    </w:p>
  </w:footnote>
  <w:footnote w:id="7">
    <w:p w14:paraId="3000E7B7" w14:textId="77777777" w:rsidR="00DD0195" w:rsidRDefault="00DD0195" w:rsidP="00D63ECE">
      <w:pPr>
        <w:pStyle w:val="a3"/>
        <w:ind w:firstLine="709"/>
        <w:jc w:val="both"/>
      </w:pPr>
      <w:r>
        <w:rPr>
          <w:rStyle w:val="a5"/>
        </w:rPr>
        <w:footnoteRef/>
      </w:r>
      <w:r w:rsidRPr="00D63ECE">
        <w:t>Заполняется по каждому кандидату.</w:t>
      </w:r>
    </w:p>
  </w:footnote>
  <w:footnote w:id="8">
    <w:p w14:paraId="2DC63105" w14:textId="77777777" w:rsidR="00DD0195" w:rsidRDefault="00DD0195" w:rsidP="00D63ECE">
      <w:pPr>
        <w:pStyle w:val="a3"/>
        <w:ind w:firstLine="709"/>
        <w:jc w:val="both"/>
      </w:pPr>
      <w:r>
        <w:rPr>
          <w:rStyle w:val="a5"/>
        </w:rPr>
        <w:footnoteRef/>
      </w:r>
      <w:r w:rsidRPr="00D63ECE">
        <w:t>Заполняется в целом по средству массовой информации.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04602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7BA9166" w14:textId="77777777" w:rsidR="003A6242" w:rsidRPr="003A6242" w:rsidRDefault="005715E1">
        <w:pPr>
          <w:pStyle w:val="a8"/>
          <w:jc w:val="center"/>
          <w:rPr>
            <w:rFonts w:ascii="Times New Roman" w:hAnsi="Times New Roman" w:cs="Times New Roman"/>
          </w:rPr>
        </w:pPr>
        <w:r w:rsidRPr="003A6242">
          <w:rPr>
            <w:rFonts w:ascii="Times New Roman" w:hAnsi="Times New Roman" w:cs="Times New Roman"/>
          </w:rPr>
          <w:fldChar w:fldCharType="begin"/>
        </w:r>
        <w:r w:rsidR="003A6242" w:rsidRPr="003A6242">
          <w:rPr>
            <w:rFonts w:ascii="Times New Roman" w:hAnsi="Times New Roman" w:cs="Times New Roman"/>
          </w:rPr>
          <w:instrText>PAGE   \* MERGEFORMAT</w:instrText>
        </w:r>
        <w:r w:rsidRPr="003A6242">
          <w:rPr>
            <w:rFonts w:ascii="Times New Roman" w:hAnsi="Times New Roman" w:cs="Times New Roman"/>
          </w:rPr>
          <w:fldChar w:fldCharType="separate"/>
        </w:r>
        <w:r w:rsidR="00B16832">
          <w:rPr>
            <w:rFonts w:ascii="Times New Roman" w:hAnsi="Times New Roman" w:cs="Times New Roman"/>
            <w:noProof/>
          </w:rPr>
          <w:t>3</w:t>
        </w:r>
        <w:r w:rsidRPr="003A6242">
          <w:rPr>
            <w:rFonts w:ascii="Times New Roman" w:hAnsi="Times New Roman" w:cs="Times New Roman"/>
          </w:rPr>
          <w:fldChar w:fldCharType="end"/>
        </w:r>
      </w:p>
    </w:sdtContent>
  </w:sdt>
  <w:p w14:paraId="5B68D237" w14:textId="77777777" w:rsidR="003A6242" w:rsidRDefault="003A624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EB4"/>
    <w:rsid w:val="000866D1"/>
    <w:rsid w:val="00130BA4"/>
    <w:rsid w:val="002541E2"/>
    <w:rsid w:val="00284F8C"/>
    <w:rsid w:val="00296D9A"/>
    <w:rsid w:val="003134EB"/>
    <w:rsid w:val="003A6242"/>
    <w:rsid w:val="003B1446"/>
    <w:rsid w:val="003D441A"/>
    <w:rsid w:val="004B10EB"/>
    <w:rsid w:val="004B4064"/>
    <w:rsid w:val="004C3BC5"/>
    <w:rsid w:val="0052339C"/>
    <w:rsid w:val="005715E1"/>
    <w:rsid w:val="005D3B00"/>
    <w:rsid w:val="005F55C7"/>
    <w:rsid w:val="00616F96"/>
    <w:rsid w:val="00644620"/>
    <w:rsid w:val="006834DC"/>
    <w:rsid w:val="006C1123"/>
    <w:rsid w:val="006C6900"/>
    <w:rsid w:val="006F0695"/>
    <w:rsid w:val="006F07E2"/>
    <w:rsid w:val="00731945"/>
    <w:rsid w:val="00791A29"/>
    <w:rsid w:val="008C7EB4"/>
    <w:rsid w:val="00971E1E"/>
    <w:rsid w:val="009E5E93"/>
    <w:rsid w:val="00A707DB"/>
    <w:rsid w:val="00AB0806"/>
    <w:rsid w:val="00AE6F16"/>
    <w:rsid w:val="00B16832"/>
    <w:rsid w:val="00B263B8"/>
    <w:rsid w:val="00B4539F"/>
    <w:rsid w:val="00C325E1"/>
    <w:rsid w:val="00D63ECE"/>
    <w:rsid w:val="00DD0195"/>
    <w:rsid w:val="00DE0D89"/>
    <w:rsid w:val="00E05AB4"/>
    <w:rsid w:val="00F1049D"/>
    <w:rsid w:val="00F26AA5"/>
    <w:rsid w:val="00F84E39"/>
    <w:rsid w:val="00F91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90165"/>
  <w15:docId w15:val="{292D9939-E42D-44B9-9712-FCB61DF8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C7EB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8C7E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8C7EB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D0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19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41E2"/>
  </w:style>
  <w:style w:type="paragraph" w:styleId="aa">
    <w:name w:val="footer"/>
    <w:basedOn w:val="a"/>
    <w:link w:val="ab"/>
    <w:uiPriority w:val="99"/>
    <w:unhideWhenUsed/>
    <w:rsid w:val="002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4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ECCE5-3AF0-442B-9E30-E59003B9E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1234567890</cp:lastModifiedBy>
  <cp:revision>10</cp:revision>
  <cp:lastPrinted>2026-07-07T04:45:00Z</cp:lastPrinted>
  <dcterms:created xsi:type="dcterms:W3CDTF">2021-06-29T13:18:00Z</dcterms:created>
  <dcterms:modified xsi:type="dcterms:W3CDTF">2026-07-07T04:45:00Z</dcterms:modified>
</cp:coreProperties>
</file>